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739" w:firstLine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3537864</wp:posOffset>
            </wp:positionH>
            <wp:positionV relativeFrom="line">
              <wp:posOffset>-3175</wp:posOffset>
            </wp:positionV>
            <wp:extent cx="683971" cy="804673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1" cy="804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Body Text"/>
        <w:spacing w:before="1"/>
        <w:rPr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Heading 2"/>
        <w:spacing w:before="56"/>
        <w:ind w:left="2580" w:right="2736" w:firstLine="0"/>
        <w:jc w:val="center"/>
      </w:pPr>
      <w:r>
        <w:rPr>
          <w:u w:val="single"/>
          <w:rtl w:val="0"/>
          <w:lang w:val="de-DE"/>
        </w:rPr>
        <w:t>Job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  <w:lang w:val="fr-FR"/>
        </w:rPr>
        <w:t>Description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&amp;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  <w:lang w:val="de-DE"/>
        </w:rPr>
        <w:t>Person</w:t>
      </w:r>
      <w:r>
        <w:rPr>
          <w:spacing w:val="0"/>
          <w:u w:val="single"/>
          <w:rtl w:val="0"/>
        </w:rPr>
        <w:t xml:space="preserve"> </w:t>
      </w:r>
      <w:r>
        <w:rPr>
          <w:spacing w:val="0"/>
          <w:u w:val="single"/>
          <w:rtl w:val="0"/>
          <w:lang w:val="en-US"/>
        </w:rPr>
        <w:t>Specification</w:t>
      </w:r>
    </w:p>
    <w:p>
      <w:pPr>
        <w:pStyle w:val="Body Text"/>
        <w:spacing w:before="6"/>
        <w:rPr>
          <w:b w:val="1"/>
          <w:bCs w:val="1"/>
        </w:rPr>
      </w:pPr>
    </w:p>
    <w:p>
      <w:pPr>
        <w:pStyle w:val="Body Text"/>
        <w:tabs>
          <w:tab w:val="left" w:pos="2260"/>
        </w:tabs>
        <w:spacing w:before="56"/>
        <w:ind w:left="100" w:firstLine="0"/>
      </w:pPr>
      <w:r>
        <w:rPr>
          <w:b w:val="1"/>
          <w:bCs w:val="1"/>
          <w:spacing w:val="0"/>
          <w:rtl w:val="0"/>
          <w:lang w:val="en-US"/>
        </w:rPr>
        <w:t>Title:</w:t>
      </w:r>
      <w:r>
        <w:rPr>
          <w:b w:val="1"/>
          <w:bCs w:val="1"/>
        </w:rPr>
        <w:tab/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Ticketing Systems</w:t>
      </w:r>
      <w:r>
        <w:rPr>
          <w:b w:val="1"/>
          <w:bCs w:val="1"/>
          <w:rtl w:val="0"/>
          <w:lang w:val="en-US"/>
        </w:rPr>
        <w:t xml:space="preserve"> &amp; </w:t>
      </w:r>
      <w:r>
        <w:rPr>
          <w:spacing w:val="0"/>
          <w:rtl w:val="0"/>
          <w:lang w:val="en-US"/>
        </w:rPr>
        <w:t>Office Support Administrator</w:t>
      </w:r>
    </w:p>
    <w:p>
      <w:pPr>
        <w:pStyle w:val="Body Text"/>
      </w:pPr>
    </w:p>
    <w:p>
      <w:pPr>
        <w:pStyle w:val="Body"/>
        <w:tabs>
          <w:tab w:val="left" w:pos="2260"/>
        </w:tabs>
        <w:spacing w:before="1"/>
        <w:ind w:left="100" w:firstLine="0"/>
      </w:pPr>
      <w:r>
        <w:rPr>
          <w:b w:val="1"/>
          <w:bCs w:val="1"/>
          <w:rtl w:val="0"/>
          <w:lang w:val="fr-FR"/>
        </w:rPr>
        <w:t>Reports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>to:</w:t>
      </w:r>
      <w:r>
        <w:rPr>
          <w:b w:val="1"/>
          <w:bCs w:val="1"/>
        </w:rPr>
        <w:tab/>
      </w:r>
      <w:r>
        <w:rPr>
          <w:rtl w:val="0"/>
          <w:lang w:val="en-US"/>
        </w:rPr>
        <w:t>Marketing Manager</w:t>
      </w:r>
    </w:p>
    <w:p>
      <w:pPr>
        <w:pStyle w:val="Body Text"/>
        <w:tabs>
          <w:tab w:val="left" w:pos="2260"/>
        </w:tabs>
        <w:spacing w:line="237" w:lineRule="auto"/>
        <w:ind w:left="2261" w:right="1052" w:hanging="2161"/>
      </w:pPr>
      <w:r>
        <w:rPr>
          <w:b w:val="1"/>
          <w:bCs w:val="1"/>
          <w:rtl w:val="0"/>
          <w:lang w:val="en-US"/>
        </w:rPr>
        <w:t>Based at:</w:t>
        <w:tab/>
      </w:r>
      <w:r>
        <w:rPr>
          <w:rtl w:val="0"/>
          <w:lang w:val="en-US"/>
        </w:rPr>
        <w:t>SMH Group Stadium,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1866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Sheffield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Road,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Whittington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Moor, Chesterfield S41 8NZ</w:t>
      </w:r>
    </w:p>
    <w:p>
      <w:pPr>
        <w:pStyle w:val="Body Text"/>
        <w:spacing w:before="2"/>
      </w:pPr>
    </w:p>
    <w:p>
      <w:pPr>
        <w:pStyle w:val="Body Text"/>
        <w:tabs>
          <w:tab w:val="left" w:pos="2260"/>
        </w:tabs>
        <w:ind w:left="2261" w:right="580" w:hanging="2161"/>
      </w:pPr>
      <w:r>
        <w:rPr>
          <w:b w:val="1"/>
          <w:bCs w:val="1"/>
          <w:rtl w:val="0"/>
          <w:lang w:val="en-US"/>
        </w:rPr>
        <w:t>Job Purpose:</w:t>
        <w:tab/>
      </w:r>
      <w:r>
        <w:rPr>
          <w:rtl w:val="0"/>
          <w:lang w:val="en-US"/>
        </w:rPr>
        <w:t xml:space="preserve">To work as part of a small team in the administration office, club shop and reception </w:t>
      </w:r>
      <w:r>
        <w:rPr>
          <w:outline w:val="0"/>
          <w:color w:val="1f1f1f"/>
          <w:u w:color="1f1f1f"/>
          <w:shd w:val="clear" w:color="auto" w:fill="ffffff"/>
          <w:rtl w:val="0"/>
          <w:lang w:val="en-US"/>
          <w14:textFill>
            <w14:solidFill>
              <w14:srgbClr w14:val="1F1F1F"/>
            </w14:solidFill>
          </w14:textFill>
        </w:rPr>
        <w:t>you will be expected to:</w:t>
      </w:r>
      <w:r>
        <w:rPr>
          <w:outline w:val="0"/>
          <w:color w:val="1f1f1f"/>
          <w:u w:color="1f1f1f"/>
          <w:shd w:val="clear" w:color="auto" w:fill="ffffff"/>
          <w:rtl w:val="0"/>
          <w:lang w:val="en-US"/>
          <w14:textFill>
            <w14:solidFill>
              <w14:srgbClr w14:val="1F1F1F"/>
            </w14:solidFill>
          </w14:textFill>
        </w:rPr>
        <w:t> </w:t>
      </w:r>
      <w:r>
        <w:rPr>
          <w:outline w:val="0"/>
          <w:color w:val="040c28"/>
          <w:u w:color="040c28"/>
          <w:rtl w:val="0"/>
          <w:lang w:val="en-US"/>
          <w14:textFill>
            <w14:solidFill>
              <w14:srgbClr w14:val="040C28"/>
            </w14:solidFill>
          </w14:textFill>
        </w:rPr>
        <w:t xml:space="preserve">Provide excellent customer service and support to all customers </w:t>
      </w:r>
      <w:bookmarkStart w:name="_Hlk178177191" w:id="0"/>
      <w:r>
        <w:rPr>
          <w:outline w:val="0"/>
          <w:color w:val="040c28"/>
          <w:u w:color="040c28"/>
          <w:rtl w:val="0"/>
          <w:lang w:val="en-US"/>
          <w14:textFill>
            <w14:solidFill>
              <w14:srgbClr w14:val="040C28"/>
            </w14:solidFill>
          </w14:textFill>
        </w:rPr>
        <w:t>and colleagues</w:t>
      </w:r>
      <w:bookmarkEnd w:id="0"/>
      <w:r>
        <w:rPr>
          <w:outline w:val="0"/>
          <w:color w:val="040c28"/>
          <w:u w:color="040c28"/>
          <w:rtl w:val="0"/>
          <w:lang w:val="en-US"/>
          <w14:textFill>
            <w14:solidFill>
              <w14:srgbClr w14:val="040C28"/>
            </w14:solidFill>
          </w14:textFill>
        </w:rPr>
        <w:t>.</w:t>
      </w:r>
    </w:p>
    <w:p>
      <w:pPr>
        <w:pStyle w:val="Body Text"/>
        <w:spacing w:before="1"/>
      </w:pPr>
    </w:p>
    <w:p>
      <w:pPr>
        <w:pStyle w:val="Body Text"/>
        <w:tabs>
          <w:tab w:val="left" w:pos="2268"/>
        </w:tabs>
        <w:ind w:left="2127" w:right="1590" w:hanging="2127"/>
        <w:rPr>
          <w:spacing w:val="0"/>
        </w:rPr>
      </w:pPr>
      <w:r>
        <w:rPr>
          <w:b w:val="1"/>
          <w:bCs w:val="1"/>
          <w:spacing w:val="0"/>
          <w:rtl w:val="0"/>
          <w:lang w:val="en-US"/>
        </w:rPr>
        <w:t xml:space="preserve">  Salary:</w:t>
      </w:r>
      <w:r>
        <w:rPr>
          <w:b w:val="1"/>
          <w:bCs w:val="1"/>
          <w:rtl w:val="0"/>
        </w:rPr>
        <w:tab/>
        <w:t xml:space="preserve">   </w:t>
      </w:r>
      <w:r>
        <w:rPr>
          <w:rtl w:val="0"/>
          <w:lang w:val="en-US"/>
        </w:rPr>
        <w:t xml:space="preserve">Competitive </w:t>
      </w:r>
    </w:p>
    <w:p>
      <w:pPr>
        <w:pStyle w:val="Body Text"/>
        <w:tabs>
          <w:tab w:val="left" w:pos="2268"/>
        </w:tabs>
        <w:ind w:right="1590"/>
        <w:rPr>
          <w:spacing w:val="0"/>
        </w:rPr>
      </w:pPr>
      <w:r>
        <w:rPr>
          <w:spacing w:val="0"/>
          <w:rtl w:val="0"/>
          <w:lang w:val="en-US"/>
        </w:rPr>
        <w:t xml:space="preserve">                                                Full Time 37.</w:t>
      </w:r>
      <w:r>
        <w:rPr>
          <w:rtl w:val="0"/>
          <w:lang w:val="en-US"/>
        </w:rPr>
        <w:t>5 Hours per week (includes matchdays)</w:t>
      </w:r>
    </w:p>
    <w:p>
      <w:pPr>
        <w:pStyle w:val="Body Text"/>
        <w:tabs>
          <w:tab w:val="left" w:pos="2268"/>
        </w:tabs>
        <w:ind w:right="1590"/>
        <w:rPr>
          <w:spacing w:val="0"/>
        </w:rPr>
      </w:pPr>
    </w:p>
    <w:p>
      <w:pPr>
        <w:pStyle w:val="Body Text"/>
        <w:tabs>
          <w:tab w:val="left" w:pos="2268"/>
        </w:tabs>
        <w:ind w:right="1590"/>
        <w:rPr>
          <w:b w:val="1"/>
          <w:bCs w:val="1"/>
          <w:spacing w:val="0"/>
        </w:rPr>
      </w:pPr>
      <w:r>
        <w:rPr>
          <w:b w:val="1"/>
          <w:bCs w:val="1"/>
          <w:spacing w:val="0"/>
          <w:rtl w:val="0"/>
          <w:lang w:val="en-US"/>
        </w:rPr>
        <w:t>JOB DESCRIPTION</w:t>
      </w:r>
    </w:p>
    <w:p>
      <w:pPr>
        <w:pStyle w:val="Body Text"/>
        <w:tabs>
          <w:tab w:val="left" w:pos="2268"/>
        </w:tabs>
        <w:ind w:right="1590"/>
        <w:rPr>
          <w:spacing w:val="0"/>
        </w:rPr>
      </w:pPr>
    </w:p>
    <w:p>
      <w:pPr>
        <w:pStyle w:val="Body Text"/>
        <w:tabs>
          <w:tab w:val="left" w:pos="2268"/>
        </w:tabs>
        <w:ind w:right="1590"/>
        <w:rPr>
          <w:spacing w:val="0"/>
          <w:lang w:val="en-US"/>
        </w:rPr>
      </w:pPr>
      <w:r>
        <w:rPr>
          <w:spacing w:val="0"/>
          <w:rtl w:val="0"/>
          <w:lang w:val="en-US"/>
        </w:rPr>
        <w:t xml:space="preserve">The post is to assist in the administration of the football club, the successful candidate must be prepared to multi- task and work alongside other members of the  administration team, be organised, have great communication skills together with a welcoming and positive approach. </w:t>
      </w:r>
    </w:p>
    <w:p>
      <w:pPr>
        <w:pStyle w:val="Body"/>
        <w:shd w:val="clear" w:color="auto" w:fill="ffffff"/>
        <w:rPr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  <w:r>
        <w:rPr>
          <w:b w:val="1"/>
          <w:bCs w:val="1"/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RESPONSIBILITIES</w:t>
      </w: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Assisting with clerical tasks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040c28"/>
          <w:u w:color="040c28"/>
          <w:rtl w:val="0"/>
          <w:lang w:val="en-US"/>
          <w14:textFill>
            <w14:solidFill>
              <w14:srgbClr w14:val="040C28"/>
            </w14:solidFill>
          </w14:textFill>
        </w:rPr>
        <w:t>Answering supporter enquiries in person, via telephone and email.</w:t>
      </w:r>
      <w:r>
        <w:rPr>
          <w:outline w:val="0"/>
          <w:color w:val="1f1f1f"/>
          <w:u w:color="1f1f1f"/>
          <w:shd w:val="clear" w:color="auto" w:fill="ffffff"/>
          <w:rtl w:val="0"/>
          <w14:textFill>
            <w14:solidFill>
              <w14:srgbClr w14:val="1F1F1F"/>
            </w14:solidFill>
          </w14:textFill>
        </w:rPr>
        <w:t> 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Working on reception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Ensure confidentiality at all times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 xml:space="preserve">Undertaking clerical tasks such as sorting and sending mail 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Taking and delivering messages accurately and timely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Update internal IT systems and data bases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Scanning copying and filing documents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Welcoming guests and ensuring security procedures are followed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Assist in the club shop, filling stock and serving customers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Work in compliance with club policies</w:t>
      </w:r>
    </w:p>
    <w:p>
      <w:pPr>
        <w:pStyle w:val="Body"/>
        <w:widowControl w:val="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To learn the club</w:t>
      </w:r>
      <w:r>
        <w:rPr>
          <w:outline w:val="0"/>
          <w:color w:val="333e49"/>
          <w:u w:color="333e49"/>
          <w:rtl w:val="1"/>
          <w14:textFill>
            <w14:solidFill>
              <w14:srgbClr w14:val="333E49"/>
            </w14:solidFill>
          </w14:textFill>
        </w:rPr>
        <w:t>’</w:t>
      </w: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s internal IT programs, e.g.  tickets, Club Lottery and room booking.</w:t>
      </w:r>
    </w:p>
    <w:p>
      <w:pPr>
        <w:pStyle w:val="List Paragraph"/>
        <w:tabs>
          <w:tab w:val="left" w:pos="300"/>
        </w:tabs>
        <w:spacing w:before="1"/>
        <w:ind w:left="720" w:right="577" w:firstLine="0"/>
      </w:pPr>
    </w:p>
    <w:p>
      <w:pPr>
        <w:pStyle w:val="Body"/>
        <w:widowControl w:val="1"/>
        <w:shd w:val="clear" w:color="auto" w:fill="ffffff"/>
        <w:ind w:left="360" w:firstLine="0"/>
        <w:rPr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  <w:r>
        <w:rPr>
          <w:b w:val="1"/>
          <w:bCs w:val="1"/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REQUIREMENTS AND SKILLS</w:t>
      </w:r>
    </w:p>
    <w:p>
      <w:pPr>
        <w:pStyle w:val="Body"/>
        <w:shd w:val="clear" w:color="auto" w:fill="ffffff"/>
        <w:outlineLvl w:val="1"/>
        <w:rPr>
          <w:b w:val="1"/>
          <w:bCs w:val="1"/>
          <w:outline w:val="0"/>
          <w:color w:val="333e49"/>
          <w:u w:color="333e49"/>
          <w14:textFill>
            <w14:solidFill>
              <w14:srgbClr w14:val="333E49"/>
            </w14:solidFill>
          </w14:textFill>
        </w:rPr>
      </w:pPr>
    </w:p>
    <w:p>
      <w:pPr>
        <w:pStyle w:val="Body"/>
        <w:widowControl w:val="1"/>
        <w:numPr>
          <w:ilvl w:val="0"/>
          <w:numId w:val="4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 xml:space="preserve">Proficiency using common office programs, such as data bases, spreadsheets, diary entries and emails </w:t>
      </w:r>
    </w:p>
    <w:p>
      <w:pPr>
        <w:pStyle w:val="Body"/>
        <w:widowControl w:val="1"/>
        <w:numPr>
          <w:ilvl w:val="0"/>
          <w:numId w:val="4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Excellent customer service skills</w:t>
      </w:r>
    </w:p>
    <w:p>
      <w:pPr>
        <w:pStyle w:val="Body"/>
        <w:widowControl w:val="1"/>
        <w:numPr>
          <w:ilvl w:val="0"/>
          <w:numId w:val="4"/>
        </w:numPr>
        <w:shd w:val="clear" w:color="auto" w:fill="ffffff"/>
        <w:bidi w:val="0"/>
        <w:ind w:right="0"/>
        <w:jc w:val="left"/>
        <w:rPr>
          <w:outline w:val="0"/>
          <w:color w:val="333e49"/>
          <w:rtl w:val="0"/>
          <w:lang w:val="en-US"/>
          <w14:textFill>
            <w14:solidFill>
              <w14:srgbClr w14:val="333E49"/>
            </w14:solidFill>
          </w14:textFill>
        </w:rPr>
      </w:pPr>
      <w:r>
        <w:rPr>
          <w:outline w:val="0"/>
          <w:color w:val="333e49"/>
          <w:u w:color="333e49"/>
          <w:rtl w:val="0"/>
          <w:lang w:val="en-US"/>
          <w14:textFill>
            <w14:solidFill>
              <w14:srgbClr w14:val="333E49"/>
            </w14:solidFill>
          </w14:textFill>
        </w:rPr>
        <w:t>Excellent analytical and numerical skills</w:t>
      </w:r>
    </w:p>
    <w:p>
      <w:pPr>
        <w:pStyle w:val="List Paragraph"/>
        <w:numPr>
          <w:ilvl w:val="0"/>
          <w:numId w:val="5"/>
        </w:numPr>
        <w:bidi w:val="0"/>
        <w:ind w:right="282"/>
        <w:jc w:val="left"/>
        <w:rPr>
          <w:rtl w:val="0"/>
          <w:lang w:val="en-US"/>
        </w:rPr>
      </w:pPr>
      <w:r>
        <w:rPr>
          <w:rtl w:val="0"/>
          <w:lang w:val="en-US"/>
        </w:rPr>
        <w:t>Actively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promote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safeguarding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business</w:t>
      </w:r>
      <w:r>
        <w:rPr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5"/>
        </w:numPr>
        <w:bidi w:val="0"/>
        <w:ind w:right="557"/>
        <w:jc w:val="left"/>
        <w:rPr>
          <w:rtl w:val="0"/>
          <w:lang w:val="en-US"/>
        </w:rPr>
      </w:pPr>
      <w:r>
        <w:rPr>
          <w:rtl w:val="0"/>
          <w:lang w:val="en-US"/>
        </w:rPr>
        <w:t>Adhere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practices, appropriate reporting of concerns and contribute positively to a safe environment.</w:t>
      </w:r>
    </w:p>
    <w:p>
      <w:pPr>
        <w:pStyle w:val="List Paragraph"/>
        <w:numPr>
          <w:ilvl w:val="0"/>
          <w:numId w:val="6"/>
        </w:numPr>
        <w:bidi w:val="0"/>
        <w:ind w:right="344"/>
        <w:jc w:val="left"/>
        <w:rPr>
          <w:rtl w:val="0"/>
          <w:lang w:val="en-US"/>
        </w:rPr>
      </w:pP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flexible hours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role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requires.</w:t>
      </w:r>
      <w:r>
        <w:rPr>
          <w:spacing w:val="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5"/>
        </w:numPr>
        <w:bidi w:val="0"/>
        <w:spacing w:line="279" w:lineRule="exac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Comply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policies.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towards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agreed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objectives.</w:t>
      </w:r>
    </w:p>
    <w:p>
      <w:pPr>
        <w:pStyle w:val="List Paragraph"/>
        <w:numPr>
          <w:ilvl w:val="0"/>
          <w:numId w:val="5"/>
        </w:numPr>
        <w:bidi w:val="0"/>
        <w:ind w:right="517"/>
        <w:jc w:val="left"/>
        <w:rPr>
          <w:rtl w:val="0"/>
          <w:lang w:val="en-US"/>
        </w:rPr>
      </w:pP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alongside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support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organisation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when required to promote best practice.</w:t>
      </w:r>
    </w:p>
    <w:p>
      <w:pPr>
        <w:pStyle w:val="List Paragraph"/>
        <w:numPr>
          <w:ilvl w:val="0"/>
          <w:numId w:val="5"/>
        </w:numPr>
        <w:bidi w:val="0"/>
        <w:spacing w:before="1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equality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diversity</w:t>
      </w:r>
      <w:r>
        <w:rPr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before="3" w:line="237" w:lineRule="auto"/>
        <w:ind w:right="408"/>
        <w:jc w:val="left"/>
        <w:rPr>
          <w:rtl w:val="0"/>
          <w:lang w:val="en-US"/>
        </w:rPr>
      </w:pPr>
      <w:r>
        <w:rPr>
          <w:rtl w:val="0"/>
          <w:lang w:val="en-US"/>
        </w:rPr>
        <w:t>Willingness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enhance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development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 Safeguarding and Equality and Diversity.</w:t>
      </w:r>
    </w:p>
    <w:p>
      <w:pPr>
        <w:pStyle w:val="Body Text"/>
        <w:tabs>
          <w:tab w:val="left" w:pos="2268"/>
        </w:tabs>
        <w:ind w:right="1590"/>
      </w:pPr>
    </w:p>
    <w:p>
      <w:pPr>
        <w:pStyle w:val="Body Text"/>
        <w:ind w:left="100" w:right="279" w:firstLine="0"/>
      </w:pPr>
      <w:r>
        <w:rPr>
          <w:rtl w:val="0"/>
          <w:lang w:val="en-US"/>
        </w:rPr>
        <w:t>This job description is issued as a guideline to assist you in your duties and is not exhaustive. 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occasions,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additional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context of this job description.</w:t>
      </w:r>
    </w:p>
    <w:p>
      <w:pPr>
        <w:pStyle w:val="Body"/>
      </w:pPr>
    </w:p>
    <w:p>
      <w:pPr>
        <w:pStyle w:val="Heading"/>
        <w:spacing w:before="43" w:line="489" w:lineRule="auto"/>
        <w:ind w:right="5985"/>
        <w:rPr>
          <w:spacing w:val="0"/>
        </w:rPr>
      </w:pPr>
      <w:r>
        <w:rPr>
          <w:spacing w:val="0"/>
          <w:rtl w:val="0"/>
          <w:lang w:val="de-DE"/>
        </w:rPr>
        <w:t xml:space="preserve">PERSON SPECIFICATION </w:t>
      </w:r>
    </w:p>
    <w:p>
      <w:pPr>
        <w:pStyle w:val="Heading"/>
        <w:ind w:right="5985"/>
        <w:rPr>
          <w:spacing w:val="0"/>
        </w:rPr>
      </w:pPr>
      <w:r>
        <w:rPr>
          <w:spacing w:val="0"/>
          <w:rtl w:val="0"/>
          <w:lang w:val="de-DE"/>
        </w:rPr>
        <w:t>ESSENTIAL</w:t>
      </w:r>
    </w:p>
    <w:p>
      <w:pPr>
        <w:pStyle w:val="Heading"/>
        <w:ind w:right="5985"/>
        <w:rPr>
          <w:b w:val="0"/>
          <w:bCs w:val="0"/>
        </w:rPr>
      </w:pPr>
    </w:p>
    <w:p>
      <w:pPr>
        <w:pStyle w:val="List Paragraph"/>
        <w:numPr>
          <w:ilvl w:val="1"/>
          <w:numId w:val="8"/>
        </w:numPr>
        <w:bidi w:val="0"/>
        <w:ind w:right="418"/>
        <w:jc w:val="both"/>
        <w:rPr>
          <w:rtl w:val="0"/>
          <w:lang w:val="en-US"/>
        </w:rPr>
      </w:pPr>
      <w:r>
        <w:rPr>
          <w:rtl w:val="0"/>
          <w:lang w:val="en-US"/>
        </w:rPr>
        <w:t>Dynamic and flexible</w:t>
      </w:r>
    </w:p>
    <w:p>
      <w:pPr>
        <w:pStyle w:val="List Paragraph"/>
        <w:numPr>
          <w:ilvl w:val="1"/>
          <w:numId w:val="8"/>
        </w:numPr>
        <w:bidi w:val="0"/>
        <w:ind w:right="418"/>
        <w:jc w:val="both"/>
        <w:rPr>
          <w:rtl w:val="0"/>
          <w:lang w:val="en-US"/>
        </w:rPr>
      </w:pPr>
      <w:r>
        <w:rPr>
          <w:rtl w:val="0"/>
          <w:lang w:val="en-US"/>
        </w:rPr>
        <w:t>Excellent communication skills</w:t>
      </w:r>
    </w:p>
    <w:p>
      <w:pPr>
        <w:pStyle w:val="List Paragraph"/>
        <w:numPr>
          <w:ilvl w:val="1"/>
          <w:numId w:val="8"/>
        </w:numPr>
        <w:bidi w:val="0"/>
        <w:ind w:right="418"/>
        <w:jc w:val="both"/>
        <w:rPr>
          <w:rtl w:val="0"/>
          <w:lang w:val="en-US"/>
        </w:rPr>
      </w:pPr>
      <w:r>
        <w:rPr>
          <w:rtl w:val="0"/>
          <w:lang w:val="en-US"/>
        </w:rPr>
        <w:t>Sales minded approach with excellent customer service</w:t>
      </w:r>
    </w:p>
    <w:p>
      <w:pPr>
        <w:pStyle w:val="List Paragraph"/>
        <w:numPr>
          <w:ilvl w:val="1"/>
          <w:numId w:val="8"/>
        </w:numPr>
        <w:bidi w:val="0"/>
        <w:ind w:right="418"/>
        <w:jc w:val="both"/>
        <w:rPr>
          <w:rtl w:val="0"/>
          <w:lang w:val="en-US"/>
        </w:rPr>
      </w:pPr>
      <w:r>
        <w:rPr>
          <w:rtl w:val="0"/>
          <w:lang w:val="en-US"/>
        </w:rPr>
        <w:t>An understanding of modern office IT applications</w:t>
      </w:r>
    </w:p>
    <w:p>
      <w:pPr>
        <w:pStyle w:val="Body Text"/>
      </w:pPr>
    </w:p>
    <w:p>
      <w:pPr>
        <w:pStyle w:val="Heading"/>
      </w:pPr>
      <w:r>
        <w:rPr>
          <w:spacing w:val="-1"/>
          <w:rtl w:val="0"/>
          <w:lang w:val="en-US"/>
        </w:rPr>
        <w:t>DESIRABLE</w:t>
      </w:r>
    </w:p>
    <w:p>
      <w:pPr>
        <w:pStyle w:val="Body Text"/>
        <w:rPr>
          <w:b w:val="1"/>
          <w:bCs w:val="1"/>
        </w:rPr>
      </w:pPr>
    </w:p>
    <w:p>
      <w:pPr>
        <w:pStyle w:val="List Paragraph"/>
        <w:numPr>
          <w:ilvl w:val="1"/>
          <w:numId w:val="8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Experience of working in an office and sales environment </w:t>
      </w:r>
    </w:p>
    <w:p>
      <w:pPr>
        <w:pStyle w:val="List Paragraph"/>
        <w:numPr>
          <w:ilvl w:val="1"/>
          <w:numId w:val="8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Knowledge of Chesterfield Football club and the wider football industry</w:t>
      </w:r>
    </w:p>
    <w:p>
      <w:pPr>
        <w:pStyle w:val="List Paragraph"/>
        <w:numPr>
          <w:ilvl w:val="1"/>
          <w:numId w:val="8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Experience of working in a busy office environment</w:t>
      </w:r>
    </w:p>
    <w:p>
      <w:pPr>
        <w:pStyle w:val="List Paragraph"/>
        <w:tabs>
          <w:tab w:val="left" w:pos="1021"/>
        </w:tabs>
        <w:ind w:left="820" w:firstLine="0"/>
        <w:jc w:val="both"/>
      </w:pPr>
    </w:p>
    <w:p>
      <w:pPr>
        <w:pStyle w:val="Body Text"/>
      </w:pPr>
    </w:p>
    <w:p>
      <w:pPr>
        <w:pStyle w:val="Heading"/>
        <w:ind w:left="142" w:firstLine="0"/>
        <w:rPr>
          <w:spacing w:val="0"/>
        </w:rPr>
      </w:pPr>
      <w:r>
        <w:rPr>
          <w:rtl w:val="0"/>
          <w:lang w:val="de-DE"/>
        </w:rPr>
        <w:t>PERSONAL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QUALITIES</w:t>
      </w:r>
    </w:p>
    <w:p>
      <w:pPr>
        <w:pStyle w:val="Heading"/>
        <w:ind w:left="142" w:firstLine="0"/>
      </w:pP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Excellent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organisation,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management</w:t>
      </w:r>
      <w:r>
        <w:rPr>
          <w:spacing w:val="0"/>
          <w:rtl w:val="0"/>
          <w:lang w:val="en-US"/>
        </w:rPr>
        <w:t xml:space="preserve"> and </w:t>
      </w:r>
      <w:r>
        <w:rPr>
          <w:rtl w:val="0"/>
          <w:lang w:val="en-US"/>
        </w:rPr>
        <w:t>prioritisation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skills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Interpersonal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skills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inspire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others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judgement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knowing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seek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support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relationships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friendly,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positive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rtl w:val="0"/>
          <w:lang w:val="en-US"/>
        </w:rPr>
        <w:t>’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courteous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attitude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Enthusiasm,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energy,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resilience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commitment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aims,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values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Chesterfield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FC</w:t>
      </w:r>
      <w:r>
        <w:rPr>
          <w:spacing w:val="0"/>
          <w:rtl w:val="0"/>
          <w:lang w:val="en-US"/>
        </w:rPr>
        <w:t>.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Highly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motivated,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determined,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conscientious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Meticulous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standards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Displays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prejudice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others</w:t>
      </w:r>
    </w:p>
    <w:p>
      <w:pPr>
        <w:pStyle w:val="List Paragraph"/>
        <w:numPr>
          <w:ilvl w:val="1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Requirement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DBS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check and obtain DBS certificate</w:t>
      </w:r>
    </w:p>
    <w:sectPr>
      <w:headerReference w:type="default" r:id="rId5"/>
      <w:footerReference w:type="default" r:id="rId6"/>
      <w:pgSz w:w="12240" w:h="15840" w:orient="portrait"/>
      <w:pgMar w:top="920" w:right="1720" w:bottom="28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00"/>
        <w:tab w:val="clear" w:pos="9026"/>
      </w:tabs>
    </w:pPr>
    <w:r>
      <w:rPr>
        <w:i w:val="1"/>
        <w:iCs w:val="1"/>
        <w:rtl w:val="0"/>
        <w:lang w:val="en-US"/>
      </w:rPr>
      <w:t>September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1021"/>
        </w:tabs>
        <w:ind w:left="202" w:hanging="2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021"/>
        </w:tabs>
        <w:ind w:left="820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021"/>
        </w:tabs>
        <w:ind w:left="18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21"/>
        </w:tabs>
        <w:ind w:left="2597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021"/>
        </w:tabs>
        <w:ind w:left="3486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021"/>
        </w:tabs>
        <w:ind w:left="4375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21"/>
        </w:tabs>
        <w:ind w:left="5264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021"/>
        </w:tabs>
        <w:ind w:left="6153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021"/>
        </w:tabs>
        <w:ind w:left="7042" w:hanging="20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0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00"/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00"/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51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51"/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51"/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1" w:right="0" w:hanging="201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